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791" w:rsidRDefault="004D2791">
      <w:pPr>
        <w:rPr>
          <w:rFonts w:hint="eastAsia"/>
          <w:sz w:val="24"/>
        </w:rPr>
      </w:pPr>
      <w:r>
        <w:rPr>
          <w:rFonts w:hint="eastAsia"/>
          <w:sz w:val="24"/>
        </w:rPr>
        <w:t>様式第９号（第８条関係）</w:t>
      </w:r>
    </w:p>
    <w:p w:rsidR="004D2791" w:rsidRDefault="004D2791">
      <w:pPr>
        <w:rPr>
          <w:sz w:val="24"/>
        </w:rPr>
      </w:pPr>
    </w:p>
    <w:p w:rsidR="00B66644" w:rsidRDefault="00B66644">
      <w:pPr>
        <w:rPr>
          <w:rFonts w:hint="eastAsia"/>
          <w:sz w:val="24"/>
        </w:rPr>
      </w:pPr>
    </w:p>
    <w:p w:rsidR="004D2791" w:rsidRDefault="004D2791">
      <w:pPr>
        <w:jc w:val="center"/>
        <w:rPr>
          <w:rFonts w:hint="eastAsia"/>
          <w:kern w:val="0"/>
          <w:sz w:val="28"/>
        </w:rPr>
      </w:pPr>
      <w:r w:rsidRPr="00B66644">
        <w:rPr>
          <w:rFonts w:hint="eastAsia"/>
          <w:spacing w:val="23"/>
          <w:kern w:val="0"/>
          <w:sz w:val="28"/>
          <w:fitText w:val="4200" w:id="1229151232"/>
        </w:rPr>
        <w:t>下水道事業受益者変更申告</w:t>
      </w:r>
      <w:r w:rsidRPr="00B66644">
        <w:rPr>
          <w:rFonts w:hint="eastAsia"/>
          <w:spacing w:val="4"/>
          <w:kern w:val="0"/>
          <w:sz w:val="28"/>
          <w:fitText w:val="4200" w:id="1229151232"/>
        </w:rPr>
        <w:t>書</w:t>
      </w:r>
    </w:p>
    <w:p w:rsidR="004D2791" w:rsidRDefault="004D2791">
      <w:pPr>
        <w:jc w:val="center"/>
        <w:rPr>
          <w:rFonts w:hint="eastAsia"/>
          <w:kern w:val="0"/>
          <w:sz w:val="28"/>
        </w:rPr>
      </w:pPr>
    </w:p>
    <w:p w:rsidR="004D2791" w:rsidRDefault="004D279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　月　　　　日</w:t>
      </w:r>
    </w:p>
    <w:p w:rsidR="004D2791" w:rsidRDefault="004D2791">
      <w:pPr>
        <w:jc w:val="right"/>
        <w:rPr>
          <w:rFonts w:hint="eastAsia"/>
          <w:sz w:val="24"/>
        </w:rPr>
      </w:pPr>
    </w:p>
    <w:p w:rsidR="004D2791" w:rsidRDefault="004D2791">
      <w:pPr>
        <w:ind w:firstLineChars="300" w:firstLine="720"/>
        <w:rPr>
          <w:rFonts w:hint="eastAsia"/>
          <w:sz w:val="28"/>
        </w:rPr>
      </w:pPr>
      <w:r>
        <w:rPr>
          <w:rFonts w:hint="eastAsia"/>
          <w:sz w:val="24"/>
        </w:rPr>
        <w:t>箕輪町長</w:t>
      </w:r>
    </w:p>
    <w:p w:rsidR="004D2791" w:rsidRDefault="004D2791">
      <w:pPr>
        <w:jc w:val="center"/>
        <w:rPr>
          <w:rFonts w:hint="eastAsia"/>
          <w:sz w:val="28"/>
        </w:rPr>
      </w:pPr>
    </w:p>
    <w:p w:rsidR="004D2791" w:rsidRDefault="004D2791">
      <w:pPr>
        <w:jc w:val="center"/>
        <w:rPr>
          <w:rFonts w:hint="eastAsia"/>
          <w:sz w:val="28"/>
        </w:rPr>
      </w:pPr>
    </w:p>
    <w:p w:rsidR="004D2791" w:rsidRDefault="004D2791" w:rsidP="00B66644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次のとおり受益者に変更があったので申告します。</w:t>
      </w:r>
    </w:p>
    <w:tbl>
      <w:tblPr>
        <w:tblpPr w:leftFromText="142" w:rightFromText="142" w:vertAnchor="text" w:horzAnchor="margin" w:tblpXSpec="center" w:tblpY="489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630"/>
        <w:gridCol w:w="1260"/>
        <w:gridCol w:w="6615"/>
      </w:tblGrid>
      <w:tr w:rsidR="008A4699" w:rsidTr="008A469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1056" w:type="dxa"/>
            <w:vAlign w:val="center"/>
          </w:tcPr>
          <w:p w:rsidR="00B66644" w:rsidRDefault="008A4699" w:rsidP="00B6664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受益地</w:t>
            </w:r>
          </w:p>
          <w:p w:rsidR="008A4699" w:rsidRDefault="008A4699" w:rsidP="00B66644">
            <w:pPr>
              <w:ind w:right="4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番　地</w:t>
            </w:r>
          </w:p>
        </w:tc>
        <w:tc>
          <w:tcPr>
            <w:tcW w:w="8505" w:type="dxa"/>
            <w:gridSpan w:val="3"/>
            <w:vAlign w:val="center"/>
          </w:tcPr>
          <w:p w:rsidR="008A4699" w:rsidRDefault="008A4699" w:rsidP="008A4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中箕輪　・　東箕輪　・　三日町　・　福与　・　中曽根　）</w:t>
            </w:r>
          </w:p>
          <w:p w:rsidR="008A4699" w:rsidRDefault="008A4699" w:rsidP="008A4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8A4699" w:rsidRDefault="008A4699" w:rsidP="008A4699">
            <w:pPr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番地</w:t>
            </w:r>
          </w:p>
        </w:tc>
      </w:tr>
      <w:tr w:rsidR="003D562C" w:rsidTr="00453E43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1056" w:type="dxa"/>
            <w:vMerge w:val="restart"/>
            <w:textDirection w:val="tbRlV"/>
            <w:vAlign w:val="center"/>
          </w:tcPr>
          <w:p w:rsidR="003D562C" w:rsidRDefault="003D562C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"/>
                <w:kern w:val="0"/>
                <w:sz w:val="24"/>
                <w:fitText w:val="1680" w:id="1229154304"/>
              </w:rPr>
              <w:t>受益者の交</w:t>
            </w:r>
            <w:r>
              <w:rPr>
                <w:rFonts w:hint="eastAsia"/>
                <w:kern w:val="0"/>
                <w:sz w:val="24"/>
                <w:fitText w:val="1680" w:id="1229154304"/>
              </w:rPr>
              <w:t>代</w:t>
            </w:r>
          </w:p>
        </w:tc>
        <w:tc>
          <w:tcPr>
            <w:tcW w:w="630" w:type="dxa"/>
            <w:vMerge w:val="restart"/>
            <w:vAlign w:val="center"/>
          </w:tcPr>
          <w:p w:rsidR="003D562C" w:rsidRDefault="003D56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1260" w:type="dxa"/>
            <w:vAlign w:val="center"/>
          </w:tcPr>
          <w:p w:rsidR="003D562C" w:rsidRDefault="003D56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615" w:type="dxa"/>
          </w:tcPr>
          <w:p w:rsidR="003D562C" w:rsidRDefault="003D562C" w:rsidP="00B66644">
            <w:pPr>
              <w:rPr>
                <w:sz w:val="24"/>
              </w:rPr>
            </w:pPr>
          </w:p>
          <w:p w:rsidR="003D562C" w:rsidRDefault="003D562C" w:rsidP="00B66644">
            <w:pPr>
              <w:rPr>
                <w:sz w:val="24"/>
              </w:rPr>
            </w:pPr>
          </w:p>
          <w:p w:rsidR="003D562C" w:rsidRDefault="003D562C" w:rsidP="00B66644">
            <w:pPr>
              <w:rPr>
                <w:sz w:val="24"/>
              </w:rPr>
            </w:pPr>
          </w:p>
          <w:p w:rsidR="003D562C" w:rsidRDefault="003D562C" w:rsidP="003D562C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66644" w:rsidTr="00B6664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6" w:type="dxa"/>
            <w:vMerge/>
          </w:tcPr>
          <w:p w:rsidR="00B66644" w:rsidRDefault="00B666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0" w:type="dxa"/>
            <w:vMerge/>
          </w:tcPr>
          <w:p w:rsidR="00B66644" w:rsidRDefault="00B666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6644" w:rsidRDefault="00B666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B66644" w:rsidRDefault="00B66644" w:rsidP="00B66644">
            <w:pPr>
              <w:rPr>
                <w:sz w:val="24"/>
              </w:rPr>
            </w:pPr>
          </w:p>
          <w:p w:rsidR="003D562C" w:rsidRDefault="003D562C" w:rsidP="00B66644">
            <w:pPr>
              <w:rPr>
                <w:sz w:val="24"/>
              </w:rPr>
            </w:pPr>
          </w:p>
          <w:p w:rsidR="003D562C" w:rsidRDefault="003D562C" w:rsidP="00B66644">
            <w:pPr>
              <w:rPr>
                <w:rFonts w:hint="eastAsia"/>
                <w:sz w:val="24"/>
              </w:rPr>
            </w:pPr>
          </w:p>
        </w:tc>
      </w:tr>
      <w:tr w:rsidR="003D562C" w:rsidTr="00453E43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1056" w:type="dxa"/>
            <w:vMerge/>
          </w:tcPr>
          <w:p w:rsidR="003D562C" w:rsidRDefault="003D56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3D562C" w:rsidRDefault="003D56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1260" w:type="dxa"/>
            <w:vAlign w:val="center"/>
          </w:tcPr>
          <w:p w:rsidR="003D562C" w:rsidRDefault="003D56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615" w:type="dxa"/>
          </w:tcPr>
          <w:p w:rsidR="003D562C" w:rsidRDefault="003D562C" w:rsidP="00453E43">
            <w:pPr>
              <w:rPr>
                <w:sz w:val="24"/>
              </w:rPr>
            </w:pPr>
          </w:p>
          <w:p w:rsidR="003D562C" w:rsidRDefault="003D562C" w:rsidP="00453E43">
            <w:pPr>
              <w:rPr>
                <w:sz w:val="24"/>
              </w:rPr>
            </w:pPr>
          </w:p>
          <w:p w:rsidR="003D562C" w:rsidRDefault="003D562C" w:rsidP="00453E43">
            <w:pPr>
              <w:rPr>
                <w:sz w:val="24"/>
              </w:rPr>
            </w:pPr>
          </w:p>
          <w:p w:rsidR="003D562C" w:rsidRDefault="003D562C" w:rsidP="003D562C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66644" w:rsidTr="00B66644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056" w:type="dxa"/>
            <w:vMerge/>
          </w:tcPr>
          <w:p w:rsidR="00B66644" w:rsidRDefault="00B666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0" w:type="dxa"/>
            <w:vMerge/>
            <w:vAlign w:val="center"/>
          </w:tcPr>
          <w:p w:rsidR="00B66644" w:rsidRDefault="00B666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6644" w:rsidRDefault="00B666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615" w:type="dxa"/>
            <w:vAlign w:val="center"/>
          </w:tcPr>
          <w:p w:rsidR="00B66644" w:rsidRDefault="00B66644" w:rsidP="00B66644">
            <w:pPr>
              <w:rPr>
                <w:sz w:val="24"/>
              </w:rPr>
            </w:pPr>
          </w:p>
          <w:p w:rsidR="003D562C" w:rsidRDefault="003D562C" w:rsidP="00B66644">
            <w:pPr>
              <w:rPr>
                <w:sz w:val="24"/>
              </w:rPr>
            </w:pPr>
          </w:p>
          <w:p w:rsidR="003D562C" w:rsidRDefault="003D562C" w:rsidP="00B66644">
            <w:pPr>
              <w:rPr>
                <w:rFonts w:hint="eastAsia"/>
                <w:sz w:val="24"/>
              </w:rPr>
            </w:pPr>
          </w:p>
        </w:tc>
      </w:tr>
      <w:tr w:rsidR="00B66644" w:rsidTr="003D562C">
        <w:tblPrEx>
          <w:tblCellMar>
            <w:top w:w="0" w:type="dxa"/>
            <w:bottom w:w="0" w:type="dxa"/>
          </w:tblCellMar>
        </w:tblPrEx>
        <w:trPr>
          <w:cantSplit/>
          <w:trHeight w:val="3154"/>
        </w:trPr>
        <w:tc>
          <w:tcPr>
            <w:tcW w:w="1056" w:type="dxa"/>
            <w:vAlign w:val="center"/>
          </w:tcPr>
          <w:p w:rsidR="00B66644" w:rsidRDefault="00B66644" w:rsidP="007B7489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更　の　理　由</w:t>
            </w:r>
          </w:p>
        </w:tc>
        <w:tc>
          <w:tcPr>
            <w:tcW w:w="8505" w:type="dxa"/>
            <w:gridSpan w:val="3"/>
          </w:tcPr>
          <w:p w:rsidR="00B66644" w:rsidRDefault="00B66644" w:rsidP="00B66644">
            <w:pPr>
              <w:rPr>
                <w:rFonts w:hint="eastAsia"/>
                <w:sz w:val="24"/>
              </w:rPr>
            </w:pPr>
          </w:p>
        </w:tc>
      </w:tr>
    </w:tbl>
    <w:p w:rsidR="004D2791" w:rsidRDefault="004D2791">
      <w:pPr>
        <w:jc w:val="center"/>
        <w:rPr>
          <w:rFonts w:hint="eastAsia"/>
          <w:sz w:val="24"/>
        </w:rPr>
      </w:pPr>
    </w:p>
    <w:p w:rsidR="00536622" w:rsidRDefault="00536622" w:rsidP="00BC3B5A">
      <w:pPr>
        <w:rPr>
          <w:rFonts w:hint="eastAsia"/>
          <w:sz w:val="24"/>
        </w:rPr>
      </w:pPr>
      <w:r>
        <w:rPr>
          <w:rFonts w:hint="eastAsia"/>
          <w:sz w:val="24"/>
        </w:rPr>
        <w:t>※不動産売買契約書、登記事項証明書等の所在、権利者が判断できる書類（写）を添付</w:t>
      </w:r>
    </w:p>
    <w:p w:rsidR="004D2791" w:rsidRDefault="00536622" w:rsidP="00BC3B5A">
      <w:r>
        <w:rPr>
          <w:rFonts w:hint="eastAsia"/>
          <w:sz w:val="24"/>
        </w:rPr>
        <w:t>してください。</w:t>
      </w:r>
      <w:r w:rsidR="00BC3B5A">
        <w:rPr>
          <w:rFonts w:hint="eastAsia"/>
        </w:rPr>
        <w:t xml:space="preserve"> </w:t>
      </w:r>
    </w:p>
    <w:p w:rsidR="00757AAF" w:rsidRDefault="00757AAF" w:rsidP="00757AAF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757AAF" w:rsidRDefault="00757AAF" w:rsidP="00757AAF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下水道事業受益者負担金徴収猶予申請書</w:t>
      </w:r>
    </w:p>
    <w:p w:rsidR="00757AAF" w:rsidRDefault="00757AAF" w:rsidP="00757AAF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　月　　　日</w:t>
      </w:r>
    </w:p>
    <w:p w:rsidR="00757AAF" w:rsidRDefault="00757AAF" w:rsidP="00757AAF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箕輪町長</w:t>
      </w:r>
    </w:p>
    <w:p w:rsidR="00757AAF" w:rsidRDefault="00757AAF" w:rsidP="00757AAF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　　　</w:t>
      </w:r>
      <w:r>
        <w:rPr>
          <w:rFonts w:ascii="ＭＳ 明朝" w:hint="eastAsia"/>
          <w:spacing w:val="106"/>
        </w:rPr>
        <w:t>住</w:t>
      </w:r>
      <w:r>
        <w:rPr>
          <w:rFonts w:ascii="ＭＳ 明朝" w:hint="eastAsia"/>
        </w:rPr>
        <w:t xml:space="preserve">所　　　　　　　　　　　　　　</w:t>
      </w:r>
    </w:p>
    <w:p w:rsidR="00757AAF" w:rsidRDefault="00757AAF" w:rsidP="00757AA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757AAF" w:rsidRDefault="00757AAF" w:rsidP="00757AAF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6"/>
        </w:rPr>
        <w:t>氏</w:t>
      </w:r>
      <w:r>
        <w:rPr>
          <w:rFonts w:ascii="ＭＳ 明朝" w:hint="eastAsia"/>
        </w:rPr>
        <w:t xml:space="preserve">名　　　　　　　　　　　　　　</w:t>
      </w:r>
    </w:p>
    <w:p w:rsidR="00757AAF" w:rsidRPr="00915054" w:rsidRDefault="00757AAF" w:rsidP="00757AAF">
      <w:pPr>
        <w:overflowPunct w:val="0"/>
        <w:autoSpaceDE w:val="0"/>
        <w:autoSpaceDN w:val="0"/>
        <w:jc w:val="right"/>
        <w:rPr>
          <w:rFonts w:ascii="ＭＳ 明朝"/>
        </w:rPr>
      </w:pPr>
    </w:p>
    <w:p w:rsidR="00757AAF" w:rsidRDefault="00757AAF" w:rsidP="00757AAF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ＴＥＬ　　　　　　　　　　　　　　</w:t>
      </w:r>
    </w:p>
    <w:p w:rsidR="00757AAF" w:rsidRDefault="00757AAF" w:rsidP="00757AAF">
      <w:pPr>
        <w:overflowPunct w:val="0"/>
        <w:autoSpaceDE w:val="0"/>
        <w:autoSpaceDN w:val="0"/>
        <w:jc w:val="right"/>
        <w:rPr>
          <w:rFonts w:ascii="ＭＳ 明朝"/>
        </w:rPr>
      </w:pPr>
    </w:p>
    <w:p w:rsidR="00757AAF" w:rsidRDefault="00757AAF" w:rsidP="00757AAF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下水道事業受益者負担金の徴収猶予を受けたいので、次のとおり申請します。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757AAF" w:rsidTr="000501A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757AAF" w:rsidRDefault="00757AAF" w:rsidP="000501A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徴収猶予を受けようとする理由</w:t>
            </w:r>
          </w:p>
        </w:tc>
        <w:tc>
          <w:tcPr>
            <w:tcW w:w="6615" w:type="dxa"/>
          </w:tcPr>
          <w:p w:rsidR="00757AAF" w:rsidRDefault="00757AAF" w:rsidP="000501A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57AAF" w:rsidTr="000501A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757AAF" w:rsidRDefault="00757AAF" w:rsidP="000501A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徴収猶予を受けようとする期間</w:t>
            </w:r>
          </w:p>
        </w:tc>
        <w:tc>
          <w:tcPr>
            <w:tcW w:w="6615" w:type="dxa"/>
          </w:tcPr>
          <w:p w:rsidR="00757AAF" w:rsidRDefault="00757AAF" w:rsidP="000501A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57AAF" w:rsidRDefault="00757AAF" w:rsidP="00757AAF">
      <w:pPr>
        <w:overflowPunct w:val="0"/>
        <w:autoSpaceDE w:val="0"/>
        <w:autoSpaceDN w:val="0"/>
        <w:rPr>
          <w:rFonts w:ascii="ＭＳ 明朝"/>
        </w:rPr>
      </w:pPr>
    </w:p>
    <w:p w:rsidR="00757AAF" w:rsidRDefault="00757AAF" w:rsidP="00757AAF">
      <w:pPr>
        <w:overflowPunct w:val="0"/>
        <w:autoSpaceDE w:val="0"/>
        <w:autoSpaceDN w:val="0"/>
        <w:rPr>
          <w:rFonts w:ascii="ＭＳ 明朝"/>
        </w:rPr>
      </w:pPr>
    </w:p>
    <w:p w:rsidR="00757AAF" w:rsidRDefault="00757AAF" w:rsidP="00757AAF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  <w:spacing w:val="106"/>
        </w:rPr>
        <w:t>処理</w:t>
      </w:r>
      <w:r>
        <w:rPr>
          <w:rFonts w:ascii="ＭＳ 明朝" w:hint="eastAsia"/>
        </w:rPr>
        <w:t>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677"/>
        <w:gridCol w:w="1103"/>
        <w:gridCol w:w="3150"/>
      </w:tblGrid>
      <w:tr w:rsidR="00757AAF" w:rsidTr="000501AD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575" w:type="dxa"/>
            <w:vAlign w:val="center"/>
          </w:tcPr>
          <w:p w:rsidR="00757AAF" w:rsidRDefault="00757AAF" w:rsidP="000501A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適用条件</w:t>
            </w:r>
          </w:p>
        </w:tc>
        <w:tc>
          <w:tcPr>
            <w:tcW w:w="6930" w:type="dxa"/>
            <w:gridSpan w:val="3"/>
            <w:vAlign w:val="center"/>
          </w:tcPr>
          <w:p w:rsidR="00757AAF" w:rsidRDefault="00757AAF" w:rsidP="000501A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条例第</w:t>
            </w: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>条第　　　　号、同規則別表第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第　　　　号該当</w:t>
            </w:r>
          </w:p>
        </w:tc>
      </w:tr>
      <w:tr w:rsidR="00757AAF" w:rsidTr="000501AD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575" w:type="dxa"/>
            <w:vAlign w:val="center"/>
          </w:tcPr>
          <w:p w:rsidR="00757AAF" w:rsidRDefault="00757AAF" w:rsidP="000501A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決定</w:t>
            </w:r>
          </w:p>
        </w:tc>
        <w:tc>
          <w:tcPr>
            <w:tcW w:w="2677" w:type="dxa"/>
            <w:vAlign w:val="center"/>
          </w:tcPr>
          <w:p w:rsidR="00757AAF" w:rsidRDefault="00757AAF" w:rsidP="000501AD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承認　・　不承認</w:t>
            </w:r>
          </w:p>
          <w:p w:rsidR="00757AAF" w:rsidRDefault="00757AAF" w:rsidP="000501AD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猶予期間　　　　　年</w:t>
            </w:r>
          </w:p>
        </w:tc>
        <w:tc>
          <w:tcPr>
            <w:tcW w:w="1103" w:type="dxa"/>
            <w:vAlign w:val="center"/>
          </w:tcPr>
          <w:p w:rsidR="00757AAF" w:rsidRDefault="00757AAF" w:rsidP="000501A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猶予後の納期</w:t>
            </w:r>
          </w:p>
        </w:tc>
        <w:tc>
          <w:tcPr>
            <w:tcW w:w="3150" w:type="dxa"/>
            <w:vAlign w:val="center"/>
          </w:tcPr>
          <w:p w:rsidR="00757AAF" w:rsidRDefault="00757AAF" w:rsidP="000501AD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　　　　期から</w:t>
            </w:r>
          </w:p>
        </w:tc>
      </w:tr>
      <w:tr w:rsidR="00757AAF" w:rsidTr="000501AD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4252" w:type="dxa"/>
            <w:gridSpan w:val="2"/>
            <w:tcBorders>
              <w:left w:val="nil"/>
              <w:bottom w:val="nil"/>
            </w:tcBorders>
          </w:tcPr>
          <w:p w:rsidR="00757AAF" w:rsidRDefault="00757AAF" w:rsidP="000501A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757AAF" w:rsidRDefault="00757AAF" w:rsidP="000501AD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受益者コード</w:t>
            </w:r>
          </w:p>
        </w:tc>
        <w:tc>
          <w:tcPr>
            <w:tcW w:w="3150" w:type="dxa"/>
          </w:tcPr>
          <w:p w:rsidR="00757AAF" w:rsidRDefault="00757AAF" w:rsidP="000501A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57AAF" w:rsidRDefault="00757AAF" w:rsidP="00757AAF">
      <w:pPr>
        <w:overflowPunct w:val="0"/>
        <w:autoSpaceDE w:val="0"/>
        <w:autoSpaceDN w:val="0"/>
        <w:rPr>
          <w:rFonts w:ascii="ＭＳ 明朝"/>
        </w:rPr>
      </w:pPr>
    </w:p>
    <w:p w:rsidR="00757AAF" w:rsidRDefault="00757AAF" w:rsidP="00BC3B5A">
      <w:pPr>
        <w:rPr>
          <w:rFonts w:hint="eastAsia"/>
        </w:rPr>
      </w:pPr>
      <w:bookmarkStart w:id="0" w:name="_GoBack"/>
      <w:bookmarkEnd w:id="0"/>
    </w:p>
    <w:sectPr w:rsidR="00757AAF">
      <w:pgSz w:w="11906" w:h="16838"/>
      <w:pgMar w:top="1985" w:right="1134" w:bottom="170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91"/>
    <w:rsid w:val="001C4B97"/>
    <w:rsid w:val="00263881"/>
    <w:rsid w:val="002A6CC1"/>
    <w:rsid w:val="003D562C"/>
    <w:rsid w:val="00453E43"/>
    <w:rsid w:val="004D2791"/>
    <w:rsid w:val="00536622"/>
    <w:rsid w:val="00757AAF"/>
    <w:rsid w:val="007B7489"/>
    <w:rsid w:val="008A4699"/>
    <w:rsid w:val="00A671C5"/>
    <w:rsid w:val="00B66644"/>
    <w:rsid w:val="00B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B4DAD9"/>
  <w15:chartTrackingRefBased/>
  <w15:docId w15:val="{6B590FB9-994B-45BC-9C77-F64B95B9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D562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3D56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51F6-6CFF-46B3-B732-15BE25D7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様式第９号（第８条関係）</vt:lpstr>
      <vt:lpstr>様式第９号（第８条関係）</vt:lpstr>
    </vt:vector>
  </TitlesOfParts>
  <Company>第１SI部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様式第９号（第８条関係）</dc:title>
  <dc:subject/>
  <dc:creator>NaNES</dc:creator>
  <cp:keywords/>
  <dc:description/>
  <cp:lastModifiedBy>LG-052</cp:lastModifiedBy>
  <cp:revision>2</cp:revision>
  <cp:lastPrinted>2021-08-25T02:18:00Z</cp:lastPrinted>
  <dcterms:created xsi:type="dcterms:W3CDTF">2021-08-30T00:26:00Z</dcterms:created>
  <dcterms:modified xsi:type="dcterms:W3CDTF">2021-08-30T00:26:00Z</dcterms:modified>
</cp:coreProperties>
</file>